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16BB" w:rsidRPr="00AD4A03" w:rsidRDefault="00146B28" w:rsidP="00146B28">
      <w:pPr>
        <w:spacing w:after="100" w:afterAutospacing="1" w:line="240" w:lineRule="auto"/>
        <w:rPr>
          <w:rFonts w:cstheme="minorHAnsi"/>
          <w:sz w:val="28"/>
          <w:szCs w:val="28"/>
        </w:rPr>
      </w:pPr>
      <w:r w:rsidRPr="00AD4A03">
        <w:rPr>
          <w:rFonts w:cstheme="minorHAnsi"/>
          <w:sz w:val="28"/>
          <w:szCs w:val="28"/>
        </w:rPr>
        <w:t xml:space="preserve">Dear </w:t>
      </w:r>
      <w:r w:rsidR="00AD4A03" w:rsidRPr="00AD4A03">
        <w:rPr>
          <w:rFonts w:cstheme="minorHAnsi"/>
          <w:sz w:val="28"/>
          <w:szCs w:val="28"/>
        </w:rPr>
        <w:t>……………..</w:t>
      </w:r>
      <w:bookmarkStart w:id="0" w:name="_GoBack"/>
      <w:bookmarkEnd w:id="0"/>
    </w:p>
    <w:p w:rsidR="00146B28" w:rsidRPr="00AD4A03" w:rsidRDefault="00146B28" w:rsidP="00146B28">
      <w:pPr>
        <w:spacing w:after="100" w:afterAutospacing="1" w:line="240" w:lineRule="auto"/>
        <w:rPr>
          <w:rFonts w:cstheme="minorHAnsi"/>
          <w:b/>
          <w:sz w:val="28"/>
          <w:szCs w:val="28"/>
        </w:rPr>
      </w:pPr>
      <w:r w:rsidRPr="00AD4A03">
        <w:rPr>
          <w:rFonts w:cstheme="minorHAnsi"/>
          <w:b/>
          <w:sz w:val="28"/>
          <w:szCs w:val="28"/>
        </w:rPr>
        <w:t>A new way of getting your regular repeat medication</w:t>
      </w:r>
    </w:p>
    <w:p w:rsidR="00146B28" w:rsidRPr="00AD4A03" w:rsidRDefault="00146B28" w:rsidP="00146B28">
      <w:pPr>
        <w:spacing w:after="100" w:afterAutospacing="1" w:line="240" w:lineRule="auto"/>
        <w:rPr>
          <w:sz w:val="28"/>
          <w:szCs w:val="28"/>
        </w:rPr>
      </w:pPr>
      <w:r w:rsidRPr="00AD4A03">
        <w:rPr>
          <w:sz w:val="28"/>
          <w:szCs w:val="28"/>
        </w:rPr>
        <w:t>We are writing to you because we have changed the way you will order your regular medication.  Your doctor or nurse will issue what is called a repeat dispensing prescription which will have ……. Issue on it.</w:t>
      </w:r>
    </w:p>
    <w:p w:rsidR="00146B28" w:rsidRPr="00AD4A03" w:rsidRDefault="00146B28" w:rsidP="00146B28">
      <w:pPr>
        <w:spacing w:after="100" w:afterAutospacing="1" w:line="240" w:lineRule="auto"/>
        <w:rPr>
          <w:sz w:val="28"/>
          <w:szCs w:val="28"/>
        </w:rPr>
      </w:pPr>
      <w:r w:rsidRPr="00AD4A03">
        <w:rPr>
          <w:sz w:val="28"/>
          <w:szCs w:val="28"/>
        </w:rPr>
        <w:t xml:space="preserve">This means that you will now be able to just go to your usual pharmacy each month and collect your regular medication without having to order it with either the pharmacy or surgery each time. </w:t>
      </w:r>
    </w:p>
    <w:p w:rsidR="00146B28" w:rsidRPr="00AD4A03" w:rsidRDefault="00146B28" w:rsidP="00146B28">
      <w:pPr>
        <w:spacing w:after="100" w:afterAutospacing="1" w:line="240" w:lineRule="auto"/>
        <w:rPr>
          <w:sz w:val="28"/>
          <w:szCs w:val="28"/>
        </w:rPr>
      </w:pPr>
      <w:r w:rsidRPr="00AD4A03">
        <w:rPr>
          <w:sz w:val="28"/>
          <w:szCs w:val="28"/>
        </w:rPr>
        <w:t xml:space="preserve">You do not need to do anything as the practice will set this up for you using your current preferred pharmacy, however if at any point you feel you would like to change your pharmacy all you need to do is ask the new pharmacy to set your nomination with them. Your regular medication will then be available there. </w:t>
      </w:r>
    </w:p>
    <w:p w:rsidR="00AD4A03" w:rsidRPr="00AD4A03" w:rsidRDefault="00AD4A03" w:rsidP="00146B28">
      <w:pPr>
        <w:spacing w:after="100" w:afterAutospacing="1" w:line="240" w:lineRule="auto"/>
        <w:rPr>
          <w:sz w:val="28"/>
          <w:szCs w:val="28"/>
        </w:rPr>
      </w:pPr>
      <w:r w:rsidRPr="00AD4A03">
        <w:rPr>
          <w:sz w:val="28"/>
          <w:szCs w:val="28"/>
        </w:rPr>
        <w:t>When your pharmacy supplies your last electronic repeat prescription, they will tell you. You will then have to contact your GP practice to ask for another set of electronic repeat prescriptions. Your doctor or practice nurse may want you to make an appointment to see them before they authorise more electronic repeat prescriptions.</w:t>
      </w:r>
    </w:p>
    <w:p w:rsidR="00AD4A03" w:rsidRDefault="00AD4A03" w:rsidP="00146B28">
      <w:pPr>
        <w:spacing w:after="100" w:afterAutospacing="1" w:line="240" w:lineRule="auto"/>
        <w:rPr>
          <w:sz w:val="28"/>
          <w:szCs w:val="28"/>
        </w:rPr>
      </w:pPr>
      <w:r w:rsidRPr="00AD4A03">
        <w:rPr>
          <w:sz w:val="28"/>
          <w:szCs w:val="28"/>
        </w:rPr>
        <w:t>Let your pharmacist know if you are taking any other medicines, or if your medical condition has changed recently. If you have any questions about your medicines, just ask at the pharmacy; they will be happy to help you.</w:t>
      </w:r>
    </w:p>
    <w:p w:rsidR="005F598E" w:rsidRDefault="005F598E" w:rsidP="00146B28">
      <w:pPr>
        <w:spacing w:after="100" w:afterAutospacing="1" w:line="240" w:lineRule="auto"/>
        <w:rPr>
          <w:sz w:val="28"/>
          <w:szCs w:val="28"/>
        </w:rPr>
      </w:pPr>
      <w:r>
        <w:rPr>
          <w:sz w:val="28"/>
          <w:szCs w:val="28"/>
        </w:rPr>
        <w:t>I</w:t>
      </w:r>
      <w:r w:rsidRPr="005F598E">
        <w:rPr>
          <w:sz w:val="28"/>
          <w:szCs w:val="28"/>
        </w:rPr>
        <w:t>f you have any concerns or questions regarding this change please contact the medicines optimisation patient phone line on 01769575195 on Wednesday or Friday morning between 9am and 12pm in the first instance.</w:t>
      </w:r>
    </w:p>
    <w:p w:rsidR="005F598E" w:rsidRDefault="005F598E" w:rsidP="00146B28">
      <w:pPr>
        <w:spacing w:after="100" w:afterAutospacing="1" w:line="240" w:lineRule="auto"/>
        <w:rPr>
          <w:sz w:val="28"/>
          <w:szCs w:val="28"/>
        </w:rPr>
      </w:pPr>
      <w:r>
        <w:rPr>
          <w:sz w:val="28"/>
          <w:szCs w:val="28"/>
        </w:rPr>
        <w:t>Yours sincerely,</w:t>
      </w:r>
    </w:p>
    <w:p w:rsidR="005F598E" w:rsidRPr="00AD4A03" w:rsidRDefault="005F598E" w:rsidP="00146B28">
      <w:pPr>
        <w:spacing w:after="100" w:afterAutospacing="1" w:line="240" w:lineRule="auto"/>
        <w:rPr>
          <w:sz w:val="28"/>
          <w:szCs w:val="28"/>
        </w:rPr>
      </w:pPr>
    </w:p>
    <w:sectPr w:rsidR="005F598E" w:rsidRPr="00AD4A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B28"/>
    <w:rsid w:val="00146B28"/>
    <w:rsid w:val="00432544"/>
    <w:rsid w:val="005F598E"/>
    <w:rsid w:val="00AD4A03"/>
    <w:rsid w:val="00C116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730192-8B87-4F8B-985C-CF73AAC04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233</Words>
  <Characters>1332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Plymouth City Council</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Chapman</dc:creator>
  <cp:lastModifiedBy>sandie hall</cp:lastModifiedBy>
  <cp:revision>2</cp:revision>
  <dcterms:created xsi:type="dcterms:W3CDTF">2018-03-13T10:06:00Z</dcterms:created>
  <dcterms:modified xsi:type="dcterms:W3CDTF">2018-03-13T10:06:00Z</dcterms:modified>
</cp:coreProperties>
</file>